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430D4" w14:textId="77777777" w:rsidR="00253FC9" w:rsidRPr="00B35485" w:rsidRDefault="00253FC9" w:rsidP="00253FC9">
      <w:pPr>
        <w:rPr>
          <w:rFonts w:ascii="Tahoma" w:hAnsi="Tahoma" w:cs="Tahoma"/>
          <w:b/>
          <w:sz w:val="20"/>
          <w:szCs w:val="20"/>
        </w:rPr>
      </w:pPr>
      <w:r w:rsidRPr="00B35485">
        <w:rPr>
          <w:rFonts w:ascii="Tahoma" w:hAnsi="Tahoma" w:cs="Tahoma"/>
          <w:b/>
          <w:sz w:val="20"/>
          <w:szCs w:val="20"/>
        </w:rPr>
        <w:t>Soggetto fiduciaria</w:t>
      </w:r>
      <w:r w:rsidR="004F7D75">
        <w:rPr>
          <w:rFonts w:ascii="Tahoma" w:hAnsi="Tahoma" w:cs="Tahoma"/>
          <w:b/>
          <w:sz w:val="20"/>
          <w:szCs w:val="20"/>
        </w:rPr>
        <w:t xml:space="preserve"> a cui è intestata la partecipazione di controllo</w:t>
      </w:r>
      <w:r w:rsidRPr="00B35485">
        <w:rPr>
          <w:rFonts w:ascii="Tahoma" w:hAnsi="Tahoma" w:cs="Tahoma"/>
          <w:b/>
          <w:sz w:val="20"/>
          <w:szCs w:val="20"/>
        </w:rPr>
        <w:t>:</w:t>
      </w: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53"/>
        <w:gridCol w:w="741"/>
        <w:gridCol w:w="3754"/>
        <w:gridCol w:w="2160"/>
        <w:gridCol w:w="900"/>
        <w:gridCol w:w="905"/>
        <w:gridCol w:w="99"/>
        <w:gridCol w:w="10"/>
      </w:tblGrid>
      <w:tr w:rsidR="00253FC9" w14:paraId="41171D96" w14:textId="77777777" w:rsidTr="00D74637">
        <w:trPr>
          <w:trHeight w:val="133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0" w:name="__Fieldmark__6_1542156439"/>
          <w:p w14:paraId="32922A6E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  <w:bookmarkEnd w:id="0"/>
          </w:p>
        </w:tc>
        <w:bookmarkStart w:id="1" w:name="__Fieldmark__7_1542156439"/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289A4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"/>
          </w:p>
        </w:tc>
      </w:tr>
      <w:tr w:rsidR="00253FC9" w14:paraId="3856B752" w14:textId="77777777" w:rsidTr="00D74637">
        <w:trPr>
          <w:gridAfter w:val="1"/>
          <w:wAfter w:w="10" w:type="dxa"/>
          <w:trHeight w:val="275"/>
        </w:trPr>
        <w:tc>
          <w:tcPr>
            <w:tcW w:w="8208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2ED6E87F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Ragione sociale/denominazione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05A22449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bookmarkStart w:id="2" w:name="__Fieldmark__8_1542156439"/>
      <w:tr w:rsidR="00253FC9" w14:paraId="778015CA" w14:textId="77777777" w:rsidTr="00D74637">
        <w:trPr>
          <w:trHeight w:val="133"/>
        </w:trPr>
        <w:tc>
          <w:tcPr>
            <w:tcW w:w="6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A478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  <w:bookmarkEnd w:id="2"/>
          </w:p>
        </w:tc>
        <w:bookmarkStart w:id="3" w:name="__Fieldmark__9_1542156439"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98E12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3"/>
          </w:p>
        </w:tc>
        <w:bookmarkStart w:id="4" w:name="__Fieldmark__10_1542156439"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C39C2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4"/>
          </w:p>
        </w:tc>
        <w:bookmarkStart w:id="5" w:name="__Fieldmark__11_1542156439"/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08CA3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5"/>
          </w:p>
        </w:tc>
      </w:tr>
      <w:tr w:rsidR="00253FC9" w14:paraId="6ED6BEBA" w14:textId="77777777" w:rsidTr="00D74637">
        <w:trPr>
          <w:gridAfter w:val="1"/>
          <w:wAfter w:w="10" w:type="dxa"/>
          <w:trHeight w:val="275"/>
        </w:trPr>
        <w:tc>
          <w:tcPr>
            <w:tcW w:w="6048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07D0D8A7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Indirizzo sede legale/residenza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7214324A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Comune</w:t>
            </w: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0BDA46DC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CAP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FDD10B5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Prov.</w:t>
            </w:r>
          </w:p>
        </w:tc>
      </w:tr>
      <w:tr w:rsidR="00D74637" w:rsidRPr="00C8078B" w14:paraId="74F7792D" w14:textId="77777777" w:rsidTr="00D74637">
        <w:trPr>
          <w:gridAfter w:val="2"/>
          <w:wAfter w:w="109" w:type="dxa"/>
          <w:trHeight w:val="275"/>
        </w:trPr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14:paraId="3F5FD0A5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rFonts w:ascii="Tahoma" w:hAnsi="Tahoma" w:cs="Tahoma"/>
                <w:sz w:val="16"/>
                <w:szCs w:val="20"/>
              </w:rPr>
              <w:t>Numero ROC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>
              <w:rPr>
                <w:rFonts w:ascii="Tahoma" w:hAnsi="Tahoma" w:cs="Tahoma"/>
                <w:b/>
                <w:sz w:val="12"/>
                <w:szCs w:val="20"/>
              </w:rPr>
              <w:t>1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>
              <w:rPr>
                <w:rFonts w:ascii="Tahoma" w:hAnsi="Tahoma" w:cs="Tahoma"/>
                <w:sz w:val="16"/>
                <w:szCs w:val="20"/>
              </w:rPr>
              <w:t>:</w:t>
            </w:r>
            <w:r w:rsidRPr="00C8078B">
              <w:rPr>
                <w:rFonts w:ascii="Tahoma" w:hAnsi="Tahoma" w:cs="Tahoma"/>
                <w:sz w:val="16"/>
                <w:szCs w:val="20"/>
              </w:rPr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1325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78B">
              <w:rPr>
                <w:sz w:val="16"/>
                <w:szCs w:val="20"/>
              </w:rPr>
              <w:instrText xml:space="preserve"> FORMTEXT </w:instrText>
            </w:r>
            <w:r w:rsidRPr="00C8078B">
              <w:rPr>
                <w:sz w:val="16"/>
                <w:szCs w:val="20"/>
              </w:rPr>
            </w:r>
            <w:r w:rsidRPr="00C8078B">
              <w:rPr>
                <w:sz w:val="16"/>
                <w:szCs w:val="20"/>
              </w:rPr>
              <w:fldChar w:fldCharType="separate"/>
            </w:r>
            <w:r w:rsidRPr="00C8078B">
              <w:rPr>
                <w:rFonts w:ascii="Tahoma" w:hAnsi="Tahoma" w:cs="Tahoma"/>
                <w:sz w:val="16"/>
                <w:szCs w:val="20"/>
              </w:rPr>
              <w:t>     </w:t>
            </w:r>
            <w:r w:rsidRPr="00C8078B">
              <w:rPr>
                <w:sz w:val="16"/>
                <w:szCs w:val="20"/>
              </w:rPr>
              <w:fldChar w:fldCharType="end"/>
            </w:r>
          </w:p>
        </w:tc>
        <w:tc>
          <w:tcPr>
            <w:tcW w:w="771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7EF5E0A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 xml:space="preserve">              </w:t>
            </w:r>
            <w:r w:rsidRPr="00C8078B">
              <w:rPr>
                <w:rFonts w:ascii="Tahoma" w:hAnsi="Tahoma" w:cs="Tahoma"/>
                <w:sz w:val="16"/>
                <w:szCs w:val="20"/>
              </w:rPr>
              <w:t>Non iscritto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>
              <w:rPr>
                <w:rFonts w:ascii="Tahoma" w:hAnsi="Tahoma" w:cs="Tahoma"/>
                <w:b/>
                <w:sz w:val="12"/>
                <w:szCs w:val="20"/>
              </w:rPr>
              <w:t>1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>
              <w:rPr>
                <w:rFonts w:ascii="Tahoma" w:hAnsi="Tahoma" w:cs="Tahoma"/>
                <w:b/>
                <w:sz w:val="12"/>
                <w:szCs w:val="20"/>
              </w:rPr>
              <w:t xml:space="preserve"> 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54F0A17E" w14:textId="77777777" w:rsidR="00665ECA" w:rsidRDefault="00253FC9" w:rsidP="00253FC9">
      <w:pPr>
        <w:tabs>
          <w:tab w:val="left" w:pos="1500"/>
        </w:tabs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ab/>
      </w:r>
    </w:p>
    <w:p w14:paraId="2E703937" w14:textId="77777777" w:rsidR="00253FC9" w:rsidRDefault="00253FC9">
      <w:pPr>
        <w:rPr>
          <w:rFonts w:ascii="Tahoma" w:hAnsi="Tahoma" w:cs="Tahoma"/>
          <w:sz w:val="14"/>
          <w:szCs w:val="14"/>
        </w:rPr>
      </w:pPr>
    </w:p>
    <w:p w14:paraId="224FAFAD" w14:textId="77777777" w:rsidR="00253FC9" w:rsidRPr="00B35485" w:rsidRDefault="00253FC9" w:rsidP="00253FC9">
      <w:pPr>
        <w:rPr>
          <w:rFonts w:ascii="Tahoma" w:hAnsi="Tahoma" w:cs="Tahoma"/>
          <w:b/>
          <w:sz w:val="20"/>
          <w:szCs w:val="20"/>
        </w:rPr>
      </w:pPr>
      <w:r w:rsidRPr="00B35485">
        <w:rPr>
          <w:rFonts w:ascii="Tahoma" w:hAnsi="Tahoma" w:cs="Tahoma"/>
          <w:b/>
          <w:sz w:val="20"/>
          <w:szCs w:val="20"/>
        </w:rPr>
        <w:t>Soggetto controllato:</w:t>
      </w: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53"/>
        <w:gridCol w:w="741"/>
        <w:gridCol w:w="514"/>
        <w:gridCol w:w="834"/>
        <w:gridCol w:w="639"/>
        <w:gridCol w:w="1583"/>
        <w:gridCol w:w="184"/>
        <w:gridCol w:w="334"/>
        <w:gridCol w:w="1583"/>
        <w:gridCol w:w="243"/>
        <w:gridCol w:w="900"/>
        <w:gridCol w:w="440"/>
        <w:gridCol w:w="465"/>
        <w:gridCol w:w="99"/>
        <w:gridCol w:w="10"/>
      </w:tblGrid>
      <w:tr w:rsidR="00253FC9" w14:paraId="7FE06CD2" w14:textId="77777777" w:rsidTr="00D74637">
        <w:trPr>
          <w:trHeight w:val="133"/>
        </w:trPr>
        <w:tc>
          <w:tcPr>
            <w:tcW w:w="82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6" w:name="__Fieldmark__14_1542156439"/>
          <w:p w14:paraId="66133844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  <w:bookmarkEnd w:id="6"/>
          </w:p>
        </w:tc>
        <w:bookmarkStart w:id="7" w:name="__Fieldmark__15_1542156439"/>
        <w:tc>
          <w:tcPr>
            <w:tcW w:w="1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2804B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7"/>
          </w:p>
        </w:tc>
      </w:tr>
      <w:tr w:rsidR="00253FC9" w14:paraId="16A06C6A" w14:textId="77777777" w:rsidTr="00D74637">
        <w:trPr>
          <w:gridAfter w:val="1"/>
          <w:wAfter w:w="10" w:type="dxa"/>
          <w:trHeight w:val="275"/>
        </w:trPr>
        <w:tc>
          <w:tcPr>
            <w:tcW w:w="8208" w:type="dxa"/>
            <w:gridSpan w:val="10"/>
            <w:tcBorders>
              <w:top w:val="single" w:sz="4" w:space="0" w:color="000000"/>
            </w:tcBorders>
            <w:shd w:val="clear" w:color="auto" w:fill="auto"/>
          </w:tcPr>
          <w:p w14:paraId="5FBBC19A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Ragione sociale/denominazione</w:t>
            </w:r>
          </w:p>
        </w:tc>
        <w:tc>
          <w:tcPr>
            <w:tcW w:w="1904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40FF20F7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bookmarkStart w:id="8" w:name="__Fieldmark__16_1542156439"/>
      <w:tr w:rsidR="00253FC9" w14:paraId="53EC7377" w14:textId="77777777" w:rsidTr="00D74637">
        <w:trPr>
          <w:trHeight w:val="133"/>
        </w:trPr>
        <w:tc>
          <w:tcPr>
            <w:tcW w:w="6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D954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  <w:bookmarkEnd w:id="8"/>
          </w:p>
        </w:tc>
        <w:bookmarkStart w:id="9" w:name="__Fieldmark__17_1542156439"/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D358B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9"/>
          </w:p>
        </w:tc>
        <w:bookmarkStart w:id="10" w:name="__Fieldmark__18_1542156439"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C0106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0"/>
          </w:p>
        </w:tc>
        <w:bookmarkStart w:id="11" w:name="__Fieldmark__19_1542156439"/>
        <w:tc>
          <w:tcPr>
            <w:tcW w:w="10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FE977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1"/>
          </w:p>
        </w:tc>
      </w:tr>
      <w:tr w:rsidR="00253FC9" w14:paraId="527E8377" w14:textId="77777777" w:rsidTr="00D74637">
        <w:trPr>
          <w:gridAfter w:val="1"/>
          <w:wAfter w:w="10" w:type="dxa"/>
          <w:trHeight w:val="275"/>
        </w:trPr>
        <w:tc>
          <w:tcPr>
            <w:tcW w:w="6048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1167206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Indirizzo sede legale/residenza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45212932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Comune</w:t>
            </w: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243634EA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CAP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4E98AF00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Prov.</w:t>
            </w:r>
          </w:p>
        </w:tc>
      </w:tr>
      <w:tr w:rsidR="00D74637" w:rsidRPr="00C8078B" w14:paraId="5773BCD0" w14:textId="77777777" w:rsidTr="00D74637">
        <w:trPr>
          <w:gridAfter w:val="2"/>
          <w:wAfter w:w="109" w:type="dxa"/>
          <w:trHeight w:val="275"/>
        </w:trPr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14:paraId="5A865EB8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rFonts w:ascii="Tahoma" w:hAnsi="Tahoma" w:cs="Tahoma"/>
                <w:sz w:val="16"/>
                <w:szCs w:val="20"/>
              </w:rPr>
              <w:t>Numero ROC</w:t>
            </w:r>
            <w:r>
              <w:rPr>
                <w:rFonts w:ascii="Tahoma" w:hAnsi="Tahoma" w:cs="Tahoma"/>
                <w:sz w:val="16"/>
                <w:szCs w:val="20"/>
              </w:rPr>
              <w:t>:</w:t>
            </w:r>
            <w:r w:rsidRPr="00C8078B">
              <w:rPr>
                <w:rFonts w:ascii="Tahoma" w:hAnsi="Tahoma" w:cs="Tahoma"/>
                <w:sz w:val="16"/>
                <w:szCs w:val="20"/>
              </w:rPr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A7A9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78B">
              <w:rPr>
                <w:sz w:val="16"/>
                <w:szCs w:val="20"/>
              </w:rPr>
              <w:instrText xml:space="preserve"> FORMTEXT </w:instrText>
            </w:r>
            <w:r w:rsidRPr="00C8078B">
              <w:rPr>
                <w:sz w:val="16"/>
                <w:szCs w:val="20"/>
              </w:rPr>
            </w:r>
            <w:r w:rsidRPr="00C8078B">
              <w:rPr>
                <w:sz w:val="16"/>
                <w:szCs w:val="20"/>
              </w:rPr>
              <w:fldChar w:fldCharType="separate"/>
            </w:r>
            <w:r w:rsidRPr="00C8078B">
              <w:rPr>
                <w:rFonts w:ascii="Tahoma" w:hAnsi="Tahoma" w:cs="Tahoma"/>
                <w:sz w:val="16"/>
                <w:szCs w:val="20"/>
              </w:rPr>
              <w:t>     </w:t>
            </w:r>
            <w:r w:rsidRPr="00C8078B">
              <w:rPr>
                <w:sz w:val="16"/>
                <w:szCs w:val="20"/>
              </w:rPr>
              <w:fldChar w:fldCharType="end"/>
            </w:r>
          </w:p>
        </w:tc>
        <w:tc>
          <w:tcPr>
            <w:tcW w:w="7719" w:type="dxa"/>
            <w:gridSpan w:val="11"/>
            <w:tcBorders>
              <w:left w:val="single" w:sz="4" w:space="0" w:color="auto"/>
            </w:tcBorders>
            <w:shd w:val="clear" w:color="auto" w:fill="auto"/>
          </w:tcPr>
          <w:p w14:paraId="64E8F108" w14:textId="77777777" w:rsidR="00D74637" w:rsidRPr="00C8078B" w:rsidRDefault="00D74637" w:rsidP="007A15E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</w:p>
        </w:tc>
      </w:tr>
      <w:tr w:rsidR="00B35485" w14:paraId="0F7C133B" w14:textId="77777777" w:rsidTr="00D74637">
        <w:trPr>
          <w:gridAfter w:val="1"/>
          <w:wAfter w:w="10" w:type="dxa"/>
          <w:trHeight w:val="275"/>
        </w:trPr>
        <w:tc>
          <w:tcPr>
            <w:tcW w:w="2808" w:type="dxa"/>
            <w:gridSpan w:val="3"/>
            <w:shd w:val="clear" w:color="auto" w:fill="auto"/>
          </w:tcPr>
          <w:p w14:paraId="0E1F498A" w14:textId="77777777" w:rsidR="00B35485" w:rsidRDefault="00B35485" w:rsidP="00864F18">
            <w:pPr>
              <w:snapToGrid w:val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304" w:type="dxa"/>
            <w:gridSpan w:val="11"/>
            <w:shd w:val="clear" w:color="auto" w:fill="auto"/>
          </w:tcPr>
          <w:p w14:paraId="6154DBAB" w14:textId="77777777" w:rsidR="00B35485" w:rsidRDefault="00B35485" w:rsidP="00864F18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5485" w:rsidRPr="00EB01E8" w14:paraId="43D8F170" w14:textId="77777777" w:rsidTr="00D74637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133"/>
        </w:trPr>
        <w:tc>
          <w:tcPr>
            <w:tcW w:w="3642" w:type="dxa"/>
            <w:gridSpan w:val="4"/>
          </w:tcPr>
          <w:p w14:paraId="25FA6553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120DDF0C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42F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5DB16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6EF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</w:tcBorders>
          </w:tcPr>
          <w:p w14:paraId="04209D6F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4" w:type="dxa"/>
            <w:gridSpan w:val="2"/>
          </w:tcPr>
          <w:p w14:paraId="72445E0C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74B331EC" w14:textId="77777777" w:rsidR="00253FC9" w:rsidRDefault="00253FC9" w:rsidP="00AC3383">
      <w:pPr>
        <w:rPr>
          <w:rFonts w:ascii="Tahoma" w:hAnsi="Tahoma" w:cs="Tahoma"/>
          <w:sz w:val="14"/>
          <w:szCs w:val="14"/>
        </w:rPr>
      </w:pPr>
    </w:p>
    <w:p w14:paraId="198F1B94" w14:textId="77777777" w:rsidR="00634350" w:rsidRDefault="00634350" w:rsidP="004F7D75">
      <w:pPr>
        <w:jc w:val="center"/>
        <w:rPr>
          <w:rFonts w:ascii="Tahoma" w:hAnsi="Tahoma" w:cs="Tahoma"/>
          <w:sz w:val="14"/>
          <w:szCs w:val="14"/>
        </w:rPr>
      </w:pPr>
    </w:p>
    <w:p w14:paraId="2221C586" w14:textId="77777777" w:rsidR="00253FC9" w:rsidRPr="00B35485" w:rsidRDefault="00253FC9" w:rsidP="00253FC9">
      <w:pPr>
        <w:rPr>
          <w:rFonts w:ascii="Tahoma" w:hAnsi="Tahoma" w:cs="Tahoma"/>
          <w:b/>
          <w:sz w:val="20"/>
          <w:szCs w:val="20"/>
        </w:rPr>
      </w:pPr>
      <w:r w:rsidRPr="00B35485">
        <w:rPr>
          <w:rFonts w:ascii="Tahoma" w:hAnsi="Tahoma" w:cs="Tahoma"/>
          <w:b/>
          <w:sz w:val="20"/>
          <w:szCs w:val="20"/>
        </w:rPr>
        <w:t>Fiduciante:</w:t>
      </w: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45"/>
        <w:gridCol w:w="639"/>
        <w:gridCol w:w="1584"/>
        <w:gridCol w:w="519"/>
        <w:gridCol w:w="1585"/>
        <w:gridCol w:w="236"/>
        <w:gridCol w:w="1349"/>
        <w:gridCol w:w="555"/>
        <w:gridCol w:w="10"/>
      </w:tblGrid>
      <w:tr w:rsidR="00253FC9" w14:paraId="26491666" w14:textId="77777777" w:rsidTr="00864F18">
        <w:trPr>
          <w:trHeight w:val="133"/>
        </w:trPr>
        <w:tc>
          <w:tcPr>
            <w:tcW w:w="8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6778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2C81" w14:textId="77777777" w:rsidR="00253FC9" w:rsidRDefault="00253FC9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</w:tr>
      <w:tr w:rsidR="00253FC9" w14:paraId="638ACA2A" w14:textId="77777777" w:rsidTr="00864F18">
        <w:trPr>
          <w:gridAfter w:val="1"/>
          <w:wAfter w:w="10" w:type="dxa"/>
          <w:trHeight w:val="275"/>
        </w:trPr>
        <w:tc>
          <w:tcPr>
            <w:tcW w:w="8208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CED101C" w14:textId="77777777" w:rsidR="00253FC9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Nome e cognome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D8FDFD6" w14:textId="77777777" w:rsidR="00253FC9" w:rsidRDefault="00253FC9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tr w:rsidR="00B35485" w:rsidRPr="00EB01E8" w14:paraId="7E294662" w14:textId="77777777" w:rsidTr="00B35485">
        <w:tblPrEx>
          <w:tblLook w:val="01E0" w:firstRow="1" w:lastRow="1" w:firstColumn="1" w:lastColumn="1" w:noHBand="0" w:noVBand="0"/>
        </w:tblPrEx>
        <w:trPr>
          <w:trHeight w:val="133"/>
        </w:trPr>
        <w:tc>
          <w:tcPr>
            <w:tcW w:w="3645" w:type="dxa"/>
          </w:tcPr>
          <w:p w14:paraId="5E7A9AA7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53224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3224E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 w:rsidR="00250D63">
              <w:rPr>
                <w:rFonts w:ascii="Tahoma" w:hAnsi="Tahoma" w:cs="Tahoma"/>
                <w:b/>
                <w:sz w:val="12"/>
                <w:szCs w:val="20"/>
              </w:rPr>
              <w:t>2</w:t>
            </w:r>
            <w:r w:rsidR="0053224E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208BDA01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09F8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14:paraId="4A862C03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C6B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</w:tcBorders>
          </w:tcPr>
          <w:p w14:paraId="4C4199BB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5" w:type="dxa"/>
            <w:gridSpan w:val="2"/>
          </w:tcPr>
          <w:p w14:paraId="0BB37201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107E1C62" w14:textId="77777777" w:rsidR="00B35485" w:rsidRDefault="00B35485" w:rsidP="00381342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45"/>
        <w:gridCol w:w="639"/>
        <w:gridCol w:w="1584"/>
        <w:gridCol w:w="519"/>
        <w:gridCol w:w="1585"/>
        <w:gridCol w:w="236"/>
        <w:gridCol w:w="1349"/>
        <w:gridCol w:w="555"/>
        <w:gridCol w:w="10"/>
      </w:tblGrid>
      <w:tr w:rsidR="00B35485" w14:paraId="2A0CCCC6" w14:textId="77777777" w:rsidTr="00864F18">
        <w:trPr>
          <w:trHeight w:val="133"/>
        </w:trPr>
        <w:tc>
          <w:tcPr>
            <w:tcW w:w="8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9BF7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2DB1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</w:tr>
      <w:tr w:rsidR="00B35485" w14:paraId="301D7852" w14:textId="77777777" w:rsidTr="00864F18">
        <w:trPr>
          <w:gridAfter w:val="1"/>
          <w:wAfter w:w="10" w:type="dxa"/>
          <w:trHeight w:val="275"/>
        </w:trPr>
        <w:tc>
          <w:tcPr>
            <w:tcW w:w="8208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81889F1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Nome e cognome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070BD5C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tr w:rsidR="00B35485" w:rsidRPr="00EB01E8" w14:paraId="5A57466B" w14:textId="77777777" w:rsidTr="00864F18">
        <w:tblPrEx>
          <w:tblLook w:val="01E0" w:firstRow="1" w:lastRow="1" w:firstColumn="1" w:lastColumn="1" w:noHBand="0" w:noVBand="0"/>
        </w:tblPrEx>
        <w:trPr>
          <w:trHeight w:val="133"/>
        </w:trPr>
        <w:tc>
          <w:tcPr>
            <w:tcW w:w="3645" w:type="dxa"/>
          </w:tcPr>
          <w:p w14:paraId="759DAC0A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53224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50D63"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="0053224E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3CDDFC0F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22D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14:paraId="608F434F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B2B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</w:tcBorders>
          </w:tcPr>
          <w:p w14:paraId="321D28EC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5" w:type="dxa"/>
            <w:gridSpan w:val="2"/>
          </w:tcPr>
          <w:p w14:paraId="23B7B995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61356709" w14:textId="77777777" w:rsidR="00B35485" w:rsidRDefault="00B35485" w:rsidP="00381342">
      <w:pPr>
        <w:jc w:val="both"/>
        <w:rPr>
          <w:rFonts w:ascii="Tahoma" w:hAnsi="Tahoma" w:cs="Tahoma"/>
          <w:sz w:val="14"/>
          <w:szCs w:val="14"/>
        </w:rPr>
      </w:pPr>
    </w:p>
    <w:p w14:paraId="58BEC140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45"/>
        <w:gridCol w:w="639"/>
        <w:gridCol w:w="1584"/>
        <w:gridCol w:w="519"/>
        <w:gridCol w:w="1585"/>
        <w:gridCol w:w="236"/>
        <w:gridCol w:w="1349"/>
        <w:gridCol w:w="555"/>
        <w:gridCol w:w="10"/>
      </w:tblGrid>
      <w:tr w:rsidR="00B35485" w14:paraId="294F213F" w14:textId="77777777" w:rsidTr="00864F18">
        <w:trPr>
          <w:trHeight w:val="133"/>
        </w:trPr>
        <w:tc>
          <w:tcPr>
            <w:tcW w:w="8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8D31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D5B94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</w:tr>
      <w:tr w:rsidR="00B35485" w14:paraId="2877416C" w14:textId="77777777" w:rsidTr="00864F18">
        <w:trPr>
          <w:gridAfter w:val="1"/>
          <w:wAfter w:w="10" w:type="dxa"/>
          <w:trHeight w:val="275"/>
        </w:trPr>
        <w:tc>
          <w:tcPr>
            <w:tcW w:w="8208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BBB379D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Nome e cognome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851780C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tr w:rsidR="00B35485" w:rsidRPr="00EB01E8" w14:paraId="58081A4A" w14:textId="77777777" w:rsidTr="00864F18">
        <w:tblPrEx>
          <w:tblLook w:val="01E0" w:firstRow="1" w:lastRow="1" w:firstColumn="1" w:lastColumn="1" w:noHBand="0" w:noVBand="0"/>
        </w:tblPrEx>
        <w:trPr>
          <w:trHeight w:val="133"/>
        </w:trPr>
        <w:tc>
          <w:tcPr>
            <w:tcW w:w="3645" w:type="dxa"/>
          </w:tcPr>
          <w:p w14:paraId="021596A4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53224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50D63"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="0053224E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1140D338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350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14:paraId="6898DF34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391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</w:tcBorders>
          </w:tcPr>
          <w:p w14:paraId="6170AE2C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5" w:type="dxa"/>
            <w:gridSpan w:val="2"/>
          </w:tcPr>
          <w:p w14:paraId="3AD6A86C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49E567AB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p w14:paraId="00C6DC59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45"/>
        <w:gridCol w:w="639"/>
        <w:gridCol w:w="1584"/>
        <w:gridCol w:w="519"/>
        <w:gridCol w:w="1585"/>
        <w:gridCol w:w="236"/>
        <w:gridCol w:w="1349"/>
        <w:gridCol w:w="555"/>
        <w:gridCol w:w="10"/>
      </w:tblGrid>
      <w:tr w:rsidR="00B35485" w14:paraId="0069E88E" w14:textId="77777777" w:rsidTr="00864F18">
        <w:trPr>
          <w:trHeight w:val="133"/>
        </w:trPr>
        <w:tc>
          <w:tcPr>
            <w:tcW w:w="8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FF1E9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5E98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</w:tr>
      <w:tr w:rsidR="00B35485" w14:paraId="035EEFEC" w14:textId="77777777" w:rsidTr="00864F18">
        <w:trPr>
          <w:gridAfter w:val="1"/>
          <w:wAfter w:w="10" w:type="dxa"/>
          <w:trHeight w:val="275"/>
        </w:trPr>
        <w:tc>
          <w:tcPr>
            <w:tcW w:w="8208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A0B424F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Nome e cognome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CFBCFC8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tr w:rsidR="00B35485" w:rsidRPr="00EB01E8" w14:paraId="51C18851" w14:textId="77777777" w:rsidTr="00864F18">
        <w:tblPrEx>
          <w:tblLook w:val="01E0" w:firstRow="1" w:lastRow="1" w:firstColumn="1" w:lastColumn="1" w:noHBand="0" w:noVBand="0"/>
        </w:tblPrEx>
        <w:trPr>
          <w:trHeight w:val="133"/>
        </w:trPr>
        <w:tc>
          <w:tcPr>
            <w:tcW w:w="3645" w:type="dxa"/>
          </w:tcPr>
          <w:p w14:paraId="6C26D00D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53224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50D63"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="0053224E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28088014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4C2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14:paraId="7E8E79FA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46A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</w:tcBorders>
          </w:tcPr>
          <w:p w14:paraId="4F80E571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5" w:type="dxa"/>
            <w:gridSpan w:val="2"/>
          </w:tcPr>
          <w:p w14:paraId="1EEEFF36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08977321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p w14:paraId="35287B73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45"/>
        <w:gridCol w:w="639"/>
        <w:gridCol w:w="1584"/>
        <w:gridCol w:w="519"/>
        <w:gridCol w:w="1585"/>
        <w:gridCol w:w="236"/>
        <w:gridCol w:w="1349"/>
        <w:gridCol w:w="555"/>
        <w:gridCol w:w="10"/>
      </w:tblGrid>
      <w:tr w:rsidR="00B35485" w14:paraId="0267FA8F" w14:textId="77777777" w:rsidTr="00864F18">
        <w:trPr>
          <w:trHeight w:val="133"/>
        </w:trPr>
        <w:tc>
          <w:tcPr>
            <w:tcW w:w="8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4C909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  <w:lang w:val="it-IT"/>
              </w:rPr>
              <w:t>     </w:t>
            </w:r>
            <w:r>
              <w:fldChar w:fldCharType="end"/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14B70" w14:textId="77777777" w:rsidR="00B35485" w:rsidRDefault="00B35485" w:rsidP="00864F18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</w:tr>
      <w:tr w:rsidR="00B35485" w14:paraId="0E3BD5F8" w14:textId="77777777" w:rsidTr="00864F18">
        <w:trPr>
          <w:gridAfter w:val="1"/>
          <w:wAfter w:w="10" w:type="dxa"/>
          <w:trHeight w:val="275"/>
        </w:trPr>
        <w:tc>
          <w:tcPr>
            <w:tcW w:w="8208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A03DE85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Nome e cognome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17C725B" w14:textId="77777777" w:rsidR="00B35485" w:rsidRDefault="00B35485" w:rsidP="00864F18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tr w:rsidR="00B35485" w:rsidRPr="00EB01E8" w14:paraId="0A7F0CA3" w14:textId="77777777" w:rsidTr="00864F18">
        <w:tblPrEx>
          <w:tblLook w:val="01E0" w:firstRow="1" w:lastRow="1" w:firstColumn="1" w:lastColumn="1" w:noHBand="0" w:noVBand="0"/>
        </w:tblPrEx>
        <w:trPr>
          <w:trHeight w:val="133"/>
        </w:trPr>
        <w:tc>
          <w:tcPr>
            <w:tcW w:w="3645" w:type="dxa"/>
          </w:tcPr>
          <w:p w14:paraId="288C3475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53224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50D63"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="0053224E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25C52A2C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045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14:paraId="5EE43914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F13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</w:tcBorders>
          </w:tcPr>
          <w:p w14:paraId="5073D1CC" w14:textId="77777777" w:rsidR="00B35485" w:rsidRPr="00EB01E8" w:rsidRDefault="00B35485" w:rsidP="00864F1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5" w:type="dxa"/>
            <w:gridSpan w:val="2"/>
          </w:tcPr>
          <w:p w14:paraId="06446FBB" w14:textId="77777777" w:rsidR="00B35485" w:rsidRPr="00EB01E8" w:rsidRDefault="00B35485" w:rsidP="00864F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4714896E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p w14:paraId="79E90DFC" w14:textId="77777777" w:rsidR="00B35485" w:rsidRDefault="00B35485" w:rsidP="00B35485">
      <w:pPr>
        <w:jc w:val="both"/>
        <w:rPr>
          <w:rFonts w:ascii="Tahoma" w:hAnsi="Tahoma" w:cs="Tahoma"/>
          <w:sz w:val="14"/>
          <w:szCs w:val="14"/>
        </w:rPr>
      </w:pPr>
    </w:p>
    <w:p w14:paraId="7CCA7241" w14:textId="77777777" w:rsidR="004072C5" w:rsidRDefault="00F300AB" w:rsidP="004072C5">
      <w:pPr>
        <w:ind w:left="-18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sottoscritto</w:t>
      </w:r>
      <w:r w:rsidR="004072C5" w:rsidRPr="004072C5">
        <w:rPr>
          <w:rFonts w:ascii="Tahoma" w:hAnsi="Tahoma" w:cs="Tahoma"/>
          <w:sz w:val="16"/>
          <w:szCs w:val="16"/>
        </w:rPr>
        <w:t>,</w:t>
      </w:r>
      <w:r w:rsidR="00B5783E">
        <w:rPr>
          <w:rFonts w:ascii="Tahoma" w:hAnsi="Tahoma" w:cs="Tahoma"/>
          <w:sz w:val="16"/>
          <w:szCs w:val="16"/>
        </w:rPr>
        <w:t xml:space="preserve"> </w:t>
      </w:r>
      <w:r w:rsidR="004072C5" w:rsidRPr="004072C5">
        <w:rPr>
          <w:rFonts w:ascii="Tahoma" w:hAnsi="Tahoma" w:cs="Tahoma"/>
          <w:sz w:val="16"/>
          <w:szCs w:val="16"/>
        </w:rPr>
        <w:t>consapevole delle conseguenze derivanti da dichiarazione mendace previste dagli art. 75 e 76 del D.P.R. n. 445/2000 e dall’ art. 1 comma 29 della L. n. 249/97</w:t>
      </w:r>
      <w:r>
        <w:rPr>
          <w:rFonts w:ascii="Tahoma" w:hAnsi="Tahoma" w:cs="Tahoma"/>
          <w:sz w:val="16"/>
          <w:szCs w:val="16"/>
        </w:rPr>
        <w:t>,</w:t>
      </w:r>
      <w:r w:rsidR="004072C5" w:rsidRPr="004072C5">
        <w:rPr>
          <w:rFonts w:ascii="Tahoma" w:hAnsi="Tahoma" w:cs="Tahoma"/>
          <w:sz w:val="16"/>
          <w:szCs w:val="16"/>
        </w:rPr>
        <w:t xml:space="preserve"> dichiara che i dati suindicati sono veri e attuali.</w:t>
      </w:r>
    </w:p>
    <w:p w14:paraId="7D8E3599" w14:textId="77777777" w:rsidR="0053224E" w:rsidRPr="004072C5" w:rsidRDefault="0053224E" w:rsidP="004072C5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53AB36E0" w14:textId="77777777" w:rsidR="00665ECA" w:rsidRDefault="00665ECA" w:rsidP="004072C5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6A6518CC" w14:textId="77777777" w:rsidR="00E52576" w:rsidRDefault="00E52576" w:rsidP="004072C5">
      <w:pPr>
        <w:ind w:left="-18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Data _________________</w:t>
      </w:r>
      <w:r w:rsidR="00FE3C47">
        <w:rPr>
          <w:rFonts w:ascii="Tahoma" w:hAnsi="Tahoma" w:cs="Tahoma"/>
          <w:sz w:val="16"/>
          <w:szCs w:val="16"/>
        </w:rPr>
        <w:t>__</w:t>
      </w:r>
      <w:r>
        <w:rPr>
          <w:rFonts w:ascii="Tahoma" w:hAnsi="Tahoma" w:cs="Tahoma"/>
          <w:sz w:val="16"/>
          <w:szCs w:val="16"/>
        </w:rPr>
        <w:t>_____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Firma ________________________________</w:t>
      </w:r>
    </w:p>
    <w:p w14:paraId="437539C1" w14:textId="77777777" w:rsidR="008C068F" w:rsidRDefault="008C068F" w:rsidP="004072C5">
      <w:pPr>
        <w:ind w:left="-18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03356D52" w14:textId="77777777" w:rsidR="008C068F" w:rsidRDefault="008C068F" w:rsidP="008C068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1F0A34">
        <w:rPr>
          <w:rFonts w:ascii="Tahoma" w:hAnsi="Tahoma" w:cs="Tahoma"/>
          <w:b/>
          <w:sz w:val="20"/>
          <w:szCs w:val="20"/>
          <w:u w:val="single"/>
        </w:rPr>
        <w:t xml:space="preserve">Istruzioni per </w:t>
      </w:r>
      <w:r w:rsidR="00D74637">
        <w:rPr>
          <w:rFonts w:ascii="Tahoma" w:hAnsi="Tahoma" w:cs="Tahoma"/>
          <w:b/>
          <w:sz w:val="20"/>
          <w:szCs w:val="20"/>
          <w:u w:val="single"/>
        </w:rPr>
        <w:t>la compilazione del Modello 12/3</w:t>
      </w:r>
      <w:r w:rsidRPr="001F0A34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33AF8BDA" w14:textId="77777777" w:rsidR="008C068F" w:rsidRDefault="008C068F" w:rsidP="008C068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7094F25A" w14:textId="77777777" w:rsidR="008C068F" w:rsidRDefault="008C068F" w:rsidP="008C068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1D225478" w14:textId="77777777" w:rsidR="008C068F" w:rsidRDefault="008C068F" w:rsidP="008C068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Ai sensi dell’art. 8, comma 2, dell’allegato A alla delibera dell’Autorità del 26 novembre 2008, n. 666/088/CONS, il Modello 12/3/ROC deve essere trasmesso dalle società fiduciarie a cui siano intestate azioni o quote.</w:t>
      </w:r>
    </w:p>
    <w:p w14:paraId="490F371E" w14:textId="77777777" w:rsidR="008177CE" w:rsidRDefault="008177CE" w:rsidP="008C068F">
      <w:pPr>
        <w:jc w:val="both"/>
        <w:rPr>
          <w:rFonts w:ascii="Tahoma" w:hAnsi="Tahoma" w:cs="Tahoma"/>
          <w:sz w:val="20"/>
          <w:szCs w:val="20"/>
        </w:rPr>
      </w:pPr>
    </w:p>
    <w:p w14:paraId="67C2443A" w14:textId="77777777" w:rsidR="008C068F" w:rsidRDefault="008C068F" w:rsidP="008C068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Ai sensi dell’allegato B alla delibera dell’Autorità del 26 novembre 2008, n. 666/088/CONS (come modificato dalla delibera dell’Autorità del 18 maggio 2011, n. 283/11/CONS), sono tenuti</w:t>
      </w:r>
      <w:r w:rsidR="009C2ED1">
        <w:rPr>
          <w:rFonts w:ascii="Tahoma" w:hAnsi="Tahoma" w:cs="Tahoma"/>
          <w:sz w:val="20"/>
          <w:szCs w:val="20"/>
        </w:rPr>
        <w:t xml:space="preserve"> ad inviare i</w:t>
      </w:r>
      <w:r>
        <w:rPr>
          <w:rFonts w:ascii="Tahoma" w:hAnsi="Tahoma" w:cs="Tahoma"/>
          <w:sz w:val="20"/>
          <w:szCs w:val="20"/>
        </w:rPr>
        <w:t xml:space="preserve">l Modello 12/3/ROC </w:t>
      </w:r>
      <w:r w:rsidR="00D74637">
        <w:rPr>
          <w:rFonts w:ascii="Tahoma" w:hAnsi="Tahoma" w:cs="Tahoma"/>
          <w:sz w:val="20"/>
          <w:szCs w:val="20"/>
        </w:rPr>
        <w:t xml:space="preserve">anche gli editori </w:t>
      </w:r>
      <w:r w:rsidR="00D74637"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 w:rsidR="00D74637">
        <w:rPr>
          <w:rFonts w:ascii="Tahoma" w:hAnsi="Tahoma" w:cs="Tahoma"/>
          <w:sz w:val="20"/>
          <w:szCs w:val="20"/>
        </w:rPr>
        <w:t>, relativamente ai soggetti a cui sono intestate le azioni degli stessi ovvero delle società presenti nella loro catena partecipativa.</w:t>
      </w:r>
    </w:p>
    <w:p w14:paraId="22C0461B" w14:textId="77777777" w:rsidR="008C068F" w:rsidRDefault="008C068F" w:rsidP="008C068F">
      <w:pPr>
        <w:jc w:val="both"/>
        <w:rPr>
          <w:rFonts w:ascii="Tahoma" w:hAnsi="Tahoma" w:cs="Tahoma"/>
          <w:sz w:val="20"/>
          <w:szCs w:val="20"/>
        </w:rPr>
      </w:pPr>
    </w:p>
    <w:p w14:paraId="454E35E7" w14:textId="77777777" w:rsidR="008177CE" w:rsidRDefault="008177CE" w:rsidP="008177C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Gli editori </w:t>
      </w:r>
      <w:r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>
        <w:rPr>
          <w:rFonts w:ascii="Tahoma" w:hAnsi="Tahoma" w:cs="Tahoma"/>
          <w:sz w:val="20"/>
          <w:szCs w:val="20"/>
        </w:rPr>
        <w:t xml:space="preserve">, trasmettono il Modello 12/3/ROC annualmente, nell’ambito della trasmissione della comunicazione annuale in via telematica, rappresentandovi </w:t>
      </w:r>
      <w:r w:rsidRPr="007D07BF">
        <w:rPr>
          <w:rFonts w:ascii="Tahoma" w:hAnsi="Tahoma" w:cs="Tahoma"/>
          <w:sz w:val="20"/>
          <w:szCs w:val="20"/>
          <w:u w:val="single"/>
        </w:rPr>
        <w:t>tutte</w:t>
      </w:r>
      <w:r>
        <w:rPr>
          <w:rFonts w:ascii="Tahoma" w:hAnsi="Tahoma" w:cs="Tahoma"/>
          <w:sz w:val="20"/>
          <w:szCs w:val="20"/>
        </w:rPr>
        <w:t xml:space="preserve"> le </w:t>
      </w:r>
      <w:r w:rsidR="00AC66D2">
        <w:rPr>
          <w:rFonts w:ascii="Tahoma" w:hAnsi="Tahoma" w:cs="Tahoma"/>
          <w:sz w:val="20"/>
          <w:szCs w:val="20"/>
        </w:rPr>
        <w:t>intestazioni</w:t>
      </w:r>
      <w:r>
        <w:rPr>
          <w:rFonts w:ascii="Tahoma" w:hAnsi="Tahoma" w:cs="Tahoma"/>
          <w:sz w:val="20"/>
          <w:szCs w:val="20"/>
        </w:rPr>
        <w:t xml:space="preserve"> fiduciarie che sono </w:t>
      </w:r>
      <w:r w:rsidR="00AC66D2">
        <w:rPr>
          <w:rFonts w:ascii="Tahoma" w:hAnsi="Tahoma" w:cs="Tahoma"/>
          <w:sz w:val="20"/>
          <w:szCs w:val="20"/>
        </w:rPr>
        <w:t xml:space="preserve">state poste in essere </w:t>
      </w:r>
      <w:r>
        <w:rPr>
          <w:rFonts w:ascii="Tahoma" w:hAnsi="Tahoma" w:cs="Tahoma"/>
          <w:sz w:val="20"/>
          <w:szCs w:val="20"/>
        </w:rPr>
        <w:t>e/o si sono protratte e/o sono cessate nel corso dell’anno di riferimento.</w:t>
      </w:r>
    </w:p>
    <w:p w14:paraId="6476AC51" w14:textId="77777777" w:rsidR="008177CE" w:rsidRDefault="008177CE" w:rsidP="008C068F">
      <w:pPr>
        <w:jc w:val="both"/>
        <w:rPr>
          <w:rFonts w:ascii="Tahoma" w:hAnsi="Tahoma" w:cs="Tahoma"/>
          <w:sz w:val="20"/>
          <w:szCs w:val="20"/>
        </w:rPr>
      </w:pPr>
    </w:p>
    <w:p w14:paraId="37BD919E" w14:textId="77777777" w:rsidR="008C068F" w:rsidRDefault="008C068F" w:rsidP="008C068F">
      <w:pPr>
        <w:jc w:val="both"/>
        <w:rPr>
          <w:rFonts w:ascii="Tahoma" w:hAnsi="Tahoma" w:cs="Tahoma"/>
          <w:sz w:val="20"/>
          <w:szCs w:val="20"/>
        </w:rPr>
      </w:pPr>
    </w:p>
    <w:p w14:paraId="7E882D57" w14:textId="77777777" w:rsidR="008C068F" w:rsidRDefault="008C068F" w:rsidP="008C068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494065BB" w14:textId="77777777" w:rsidR="008C068F" w:rsidRDefault="008C068F" w:rsidP="008C068F">
      <w:pPr>
        <w:jc w:val="both"/>
        <w:rPr>
          <w:rFonts w:ascii="Tahoma" w:hAnsi="Tahoma" w:cs="Tahoma"/>
          <w:sz w:val="20"/>
          <w:szCs w:val="20"/>
        </w:rPr>
      </w:pPr>
    </w:p>
    <w:p w14:paraId="468B8BFA" w14:textId="77777777" w:rsidR="008C068F" w:rsidRDefault="008C068F" w:rsidP="008C068F">
      <w:pPr>
        <w:numPr>
          <w:ilvl w:val="0"/>
          <w:numId w:val="5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Spuntare </w:t>
      </w:r>
      <w:r w:rsidRPr="007D07BF">
        <w:rPr>
          <w:rFonts w:ascii="Tahoma" w:hAnsi="Tahoma" w:cs="Tahoma"/>
          <w:sz w:val="20"/>
          <w:szCs w:val="20"/>
          <w:u w:val="single"/>
        </w:rPr>
        <w:t>una</w:t>
      </w:r>
      <w:r>
        <w:rPr>
          <w:rFonts w:ascii="Tahoma" w:hAnsi="Tahoma" w:cs="Tahoma"/>
          <w:sz w:val="20"/>
          <w:szCs w:val="20"/>
        </w:rPr>
        <w:t xml:space="preserve"> delle due voci.</w:t>
      </w:r>
    </w:p>
    <w:p w14:paraId="7285D5E0" w14:textId="77777777" w:rsidR="008C068F" w:rsidRDefault="008C068F" w:rsidP="008C068F">
      <w:pPr>
        <w:numPr>
          <w:ilvl w:val="0"/>
          <w:numId w:val="5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data d’inizio del </w:t>
      </w:r>
      <w:r w:rsidR="0053224E">
        <w:rPr>
          <w:rFonts w:ascii="Tahoma" w:hAnsi="Tahoma" w:cs="Tahoma"/>
          <w:sz w:val="20"/>
          <w:szCs w:val="20"/>
        </w:rPr>
        <w:t xml:space="preserve">rapporto fiduciario </w:t>
      </w:r>
      <w:r>
        <w:rPr>
          <w:rFonts w:ascii="Tahoma" w:hAnsi="Tahoma" w:cs="Tahoma"/>
          <w:sz w:val="20"/>
          <w:szCs w:val="20"/>
        </w:rPr>
        <w:t>(in sede di comunicazione</w:t>
      </w:r>
      <w:r w:rsidR="00250D63">
        <w:rPr>
          <w:rFonts w:ascii="Tahoma" w:hAnsi="Tahoma" w:cs="Tahoma"/>
          <w:sz w:val="20"/>
          <w:szCs w:val="20"/>
        </w:rPr>
        <w:t xml:space="preserve"> annuale</w:t>
      </w:r>
      <w:r>
        <w:rPr>
          <w:rFonts w:ascii="Tahoma" w:hAnsi="Tahoma" w:cs="Tahoma"/>
          <w:sz w:val="20"/>
          <w:szCs w:val="20"/>
        </w:rPr>
        <w:t xml:space="preserve">, indicare </w:t>
      </w:r>
      <w:r w:rsidR="00D74637">
        <w:rPr>
          <w:rFonts w:ascii="Tahoma" w:hAnsi="Tahoma" w:cs="Tahoma"/>
          <w:sz w:val="20"/>
          <w:szCs w:val="20"/>
        </w:rPr>
        <w:t xml:space="preserve">i rapporti in essere, </w:t>
      </w:r>
      <w:r w:rsidR="00D74637" w:rsidRPr="00D74637">
        <w:rPr>
          <w:rFonts w:ascii="Tahoma" w:hAnsi="Tahoma" w:cs="Tahoma"/>
          <w:sz w:val="20"/>
          <w:szCs w:val="20"/>
          <w:u w:val="single"/>
        </w:rPr>
        <w:t>anche se originat</w:t>
      </w:r>
      <w:r w:rsidR="00D74637">
        <w:rPr>
          <w:rFonts w:ascii="Tahoma" w:hAnsi="Tahoma" w:cs="Tahoma"/>
          <w:sz w:val="20"/>
          <w:szCs w:val="20"/>
          <w:u w:val="single"/>
        </w:rPr>
        <w:t xml:space="preserve">i </w:t>
      </w:r>
      <w:r w:rsidRPr="00F03303">
        <w:rPr>
          <w:rFonts w:ascii="Tahoma" w:hAnsi="Tahoma" w:cs="Tahoma"/>
          <w:sz w:val="20"/>
          <w:szCs w:val="20"/>
          <w:u w:val="single"/>
        </w:rPr>
        <w:t>anterior</w:t>
      </w:r>
      <w:r w:rsidR="00D74637">
        <w:rPr>
          <w:rFonts w:ascii="Tahoma" w:hAnsi="Tahoma" w:cs="Tahoma"/>
          <w:sz w:val="20"/>
          <w:szCs w:val="20"/>
          <w:u w:val="single"/>
        </w:rPr>
        <w:t>ment</w:t>
      </w:r>
      <w:r w:rsidRPr="00F03303">
        <w:rPr>
          <w:rFonts w:ascii="Tahoma" w:hAnsi="Tahoma" w:cs="Tahoma"/>
          <w:sz w:val="20"/>
          <w:szCs w:val="20"/>
          <w:u w:val="single"/>
        </w:rPr>
        <w:t>e all’anno di riferimento</w:t>
      </w:r>
      <w:r w:rsidRPr="00A85A94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.</w:t>
      </w:r>
    </w:p>
    <w:p w14:paraId="136AED56" w14:textId="77777777" w:rsidR="008C068F" w:rsidRPr="00B37EE7" w:rsidRDefault="008C068F" w:rsidP="004072C5">
      <w:pPr>
        <w:ind w:left="-180"/>
        <w:jc w:val="both"/>
        <w:rPr>
          <w:rFonts w:ascii="Tahoma" w:hAnsi="Tahoma" w:cs="Tahoma"/>
          <w:sz w:val="16"/>
          <w:szCs w:val="16"/>
        </w:rPr>
      </w:pPr>
    </w:p>
    <w:sectPr w:rsidR="008C068F" w:rsidRPr="00B37EE7" w:rsidSect="009B2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5C3F1" w14:textId="77777777" w:rsidR="00693599" w:rsidRDefault="00693599">
      <w:r>
        <w:separator/>
      </w:r>
    </w:p>
  </w:endnote>
  <w:endnote w:type="continuationSeparator" w:id="0">
    <w:p w14:paraId="655D3715" w14:textId="77777777" w:rsidR="00693599" w:rsidRDefault="0069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AFA38" w14:textId="77777777" w:rsidR="0088458A" w:rsidRDefault="0088458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3AA8" w14:textId="77777777" w:rsidR="0088458A" w:rsidRDefault="0088458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58BC" w14:textId="77777777" w:rsidR="0088458A" w:rsidRDefault="008845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B292" w14:textId="77777777" w:rsidR="00693599" w:rsidRDefault="00693599">
      <w:r>
        <w:separator/>
      </w:r>
    </w:p>
  </w:footnote>
  <w:footnote w:type="continuationSeparator" w:id="0">
    <w:p w14:paraId="2C2C1430" w14:textId="77777777" w:rsidR="00693599" w:rsidRDefault="0069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A376" w14:textId="77777777" w:rsidR="0088458A" w:rsidRDefault="0088458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3B89" w14:textId="48DA3D81" w:rsidR="0088458A" w:rsidRDefault="00CB0683" w:rsidP="0088458A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39A35695" wp14:editId="5836C96D">
          <wp:extent cx="2876550" cy="508000"/>
          <wp:effectExtent l="0" t="0" r="0" b="0"/>
          <wp:docPr id="2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1F300" w14:textId="77777777" w:rsidR="0088458A" w:rsidRPr="0088458A" w:rsidRDefault="0088458A" w:rsidP="0088458A">
    <w:pPr>
      <w:pStyle w:val="Intestazione"/>
      <w:ind w:left="-284" w:right="-284"/>
      <w:rPr>
        <w:rFonts w:ascii="RotisSemiSerif" w:hAnsi="RotisSemiSerif"/>
        <w:color w:val="595959"/>
      </w:rPr>
    </w:pPr>
    <w:r w:rsidRPr="0088458A">
      <w:rPr>
        <w:rFonts w:ascii="RotisSemiSerif" w:hAnsi="RotisSemiSerif"/>
        <w:color w:val="595959"/>
      </w:rPr>
      <w:t>Direzione studi, ricerche e statistiche</w:t>
    </w:r>
  </w:p>
  <w:p w14:paraId="4A042722" w14:textId="77777777" w:rsidR="00253FC9" w:rsidRDefault="00253FC9" w:rsidP="00253FC9">
    <w:pPr>
      <w:pStyle w:val="Nomesociet"/>
      <w:framePr w:w="0" w:hRule="auto" w:wrap="auto" w:vAnchor="margin" w:hAnchor="text" w:xAlign="left" w:yAlign="inline"/>
    </w:pPr>
  </w:p>
  <w:p w14:paraId="1C5E1EEB" w14:textId="77777777" w:rsidR="00253FC9" w:rsidRPr="00CA73E8" w:rsidRDefault="00253FC9" w:rsidP="00253FC9">
    <w:pPr>
      <w:autoSpaceDE w:val="0"/>
      <w:autoSpaceDN w:val="0"/>
      <w:adjustRightInd w:val="0"/>
      <w:spacing w:before="120" w:after="120"/>
      <w:jc w:val="center"/>
      <w:rPr>
        <w:rFonts w:ascii="Tahoma" w:hAnsi="Tahoma" w:cs="Tahoma"/>
        <w:b/>
        <w:sz w:val="22"/>
        <w:szCs w:val="22"/>
      </w:rPr>
    </w:pPr>
    <w:r w:rsidRPr="00CA73E8">
      <w:rPr>
        <w:rFonts w:ascii="Tahoma" w:hAnsi="Tahoma" w:cs="Tahoma"/>
        <w:b/>
        <w:sz w:val="22"/>
        <w:szCs w:val="22"/>
      </w:rPr>
      <w:t xml:space="preserve">MODELLO </w:t>
    </w:r>
    <w:r>
      <w:rPr>
        <w:rFonts w:ascii="Tahoma" w:hAnsi="Tahoma" w:cs="Tahoma"/>
        <w:b/>
        <w:sz w:val="22"/>
        <w:szCs w:val="22"/>
      </w:rPr>
      <w:t>12</w:t>
    </w:r>
    <w:r w:rsidRPr="00CA73E8">
      <w:rPr>
        <w:rFonts w:ascii="Tahoma" w:hAnsi="Tahoma" w:cs="Tahoma"/>
        <w:b/>
        <w:sz w:val="22"/>
        <w:szCs w:val="22"/>
      </w:rPr>
      <w:t>/</w:t>
    </w:r>
    <w:r>
      <w:rPr>
        <w:rFonts w:ascii="Tahoma" w:hAnsi="Tahoma" w:cs="Tahoma"/>
        <w:b/>
        <w:sz w:val="22"/>
        <w:szCs w:val="22"/>
      </w:rPr>
      <w:t>3/ROC</w:t>
    </w:r>
  </w:p>
  <w:p w14:paraId="61D4CF7F" w14:textId="77777777" w:rsidR="00253FC9" w:rsidRPr="00634350" w:rsidRDefault="00253FC9" w:rsidP="00253FC9">
    <w:pPr>
      <w:spacing w:before="120"/>
      <w:jc w:val="center"/>
      <w:rPr>
        <w:rFonts w:ascii="Tahoma" w:hAnsi="Tahoma" w:cs="Tahoma"/>
        <w:b/>
        <w:bCs/>
        <w:sz w:val="22"/>
        <w:szCs w:val="22"/>
      </w:rPr>
    </w:pPr>
    <w:r w:rsidRPr="00634350">
      <w:rPr>
        <w:rFonts w:ascii="Tahoma" w:hAnsi="Tahoma" w:cs="Tahoma"/>
        <w:b/>
        <w:bCs/>
        <w:sz w:val="22"/>
        <w:szCs w:val="22"/>
      </w:rPr>
      <w:t xml:space="preserve">Intestazione </w:t>
    </w:r>
    <w:r>
      <w:rPr>
        <w:rFonts w:ascii="Tahoma" w:hAnsi="Tahoma" w:cs="Tahoma"/>
        <w:b/>
        <w:bCs/>
        <w:sz w:val="22"/>
        <w:szCs w:val="22"/>
      </w:rPr>
      <w:t>a società fiduciaria</w:t>
    </w:r>
    <w:r w:rsidRPr="00634350">
      <w:rPr>
        <w:rFonts w:ascii="Tahoma" w:hAnsi="Tahoma" w:cs="Tahoma"/>
        <w:b/>
        <w:bCs/>
        <w:sz w:val="22"/>
        <w:szCs w:val="22"/>
      </w:rPr>
      <w:t xml:space="preserve"> della partecipazione di controllo </w:t>
    </w:r>
  </w:p>
  <w:p w14:paraId="3C2928D5" w14:textId="77777777" w:rsidR="00253FC9" w:rsidRPr="008D178C" w:rsidRDefault="00253FC9" w:rsidP="00253FC9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634350">
      <w:rPr>
        <w:rFonts w:ascii="Tahoma" w:hAnsi="Tahoma" w:cs="Tahoma"/>
        <w:b/>
        <w:bCs/>
        <w:sz w:val="22"/>
        <w:szCs w:val="22"/>
      </w:rPr>
      <w:t>Indicazione nominativa dei fiducianti</w:t>
    </w:r>
  </w:p>
  <w:p w14:paraId="12104A39" w14:textId="77777777" w:rsidR="003D6ABB" w:rsidRPr="00253FC9" w:rsidRDefault="003D6ABB" w:rsidP="00253FC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0C8A" w14:textId="70A37141" w:rsidR="0088458A" w:rsidRDefault="00CB0683" w:rsidP="0088458A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765F1B32" wp14:editId="4367653B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A7C627" w14:textId="77777777" w:rsidR="0088458A" w:rsidRPr="0088458A" w:rsidRDefault="0088458A" w:rsidP="0088458A">
    <w:pPr>
      <w:pStyle w:val="Intestazione"/>
      <w:ind w:left="-284" w:right="-284"/>
      <w:rPr>
        <w:rFonts w:ascii="RotisSemiSerif" w:hAnsi="RotisSemiSerif"/>
        <w:color w:val="595959"/>
      </w:rPr>
    </w:pPr>
    <w:r w:rsidRPr="0088458A">
      <w:rPr>
        <w:rFonts w:ascii="RotisSemiSerif" w:hAnsi="RotisSemiSerif"/>
        <w:color w:val="595959"/>
      </w:rPr>
      <w:t>Direzione studi, ricerche e statistiche</w:t>
    </w:r>
  </w:p>
  <w:p w14:paraId="5D698C99" w14:textId="77777777" w:rsidR="003D64E8" w:rsidRDefault="003D64E8" w:rsidP="003D64E8">
    <w:pPr>
      <w:pStyle w:val="Nomesociet"/>
      <w:framePr w:w="0" w:hRule="auto" w:wrap="auto" w:vAnchor="margin" w:hAnchor="text" w:xAlign="left" w:yAlign="inline"/>
    </w:pPr>
  </w:p>
  <w:p w14:paraId="3543BFE5" w14:textId="77777777" w:rsidR="003D64E8" w:rsidRPr="00CA73E8" w:rsidRDefault="003D64E8" w:rsidP="003D64E8">
    <w:pPr>
      <w:autoSpaceDE w:val="0"/>
      <w:autoSpaceDN w:val="0"/>
      <w:adjustRightInd w:val="0"/>
      <w:spacing w:before="120" w:after="120"/>
      <w:jc w:val="center"/>
      <w:rPr>
        <w:rFonts w:ascii="Tahoma" w:hAnsi="Tahoma" w:cs="Tahoma"/>
        <w:b/>
        <w:sz w:val="22"/>
        <w:szCs w:val="22"/>
      </w:rPr>
    </w:pPr>
    <w:r w:rsidRPr="00CA73E8">
      <w:rPr>
        <w:rFonts w:ascii="Tahoma" w:hAnsi="Tahoma" w:cs="Tahoma"/>
        <w:b/>
        <w:sz w:val="22"/>
        <w:szCs w:val="22"/>
      </w:rPr>
      <w:t xml:space="preserve">MODELLO </w:t>
    </w:r>
    <w:r>
      <w:rPr>
        <w:rFonts w:ascii="Tahoma" w:hAnsi="Tahoma" w:cs="Tahoma"/>
        <w:b/>
        <w:sz w:val="22"/>
        <w:szCs w:val="22"/>
      </w:rPr>
      <w:t>12</w:t>
    </w:r>
    <w:r w:rsidRPr="00CA73E8">
      <w:rPr>
        <w:rFonts w:ascii="Tahoma" w:hAnsi="Tahoma" w:cs="Tahoma"/>
        <w:b/>
        <w:sz w:val="22"/>
        <w:szCs w:val="22"/>
      </w:rPr>
      <w:t>/</w:t>
    </w:r>
    <w:r>
      <w:rPr>
        <w:rFonts w:ascii="Tahoma" w:hAnsi="Tahoma" w:cs="Tahoma"/>
        <w:b/>
        <w:sz w:val="22"/>
        <w:szCs w:val="22"/>
      </w:rPr>
      <w:t>3/ROC</w:t>
    </w:r>
  </w:p>
  <w:p w14:paraId="032586C4" w14:textId="77777777" w:rsidR="003D64E8" w:rsidRPr="00634350" w:rsidRDefault="003D64E8" w:rsidP="003D64E8">
    <w:pPr>
      <w:spacing w:before="120"/>
      <w:jc w:val="center"/>
      <w:rPr>
        <w:rFonts w:ascii="Tahoma" w:hAnsi="Tahoma" w:cs="Tahoma"/>
        <w:b/>
        <w:bCs/>
        <w:sz w:val="22"/>
        <w:szCs w:val="22"/>
      </w:rPr>
    </w:pPr>
    <w:r w:rsidRPr="00634350">
      <w:rPr>
        <w:rFonts w:ascii="Tahoma" w:hAnsi="Tahoma" w:cs="Tahoma"/>
        <w:b/>
        <w:bCs/>
        <w:sz w:val="22"/>
        <w:szCs w:val="22"/>
      </w:rPr>
      <w:t xml:space="preserve">Intestazione </w:t>
    </w:r>
    <w:r>
      <w:rPr>
        <w:rFonts w:ascii="Tahoma" w:hAnsi="Tahoma" w:cs="Tahoma"/>
        <w:b/>
        <w:bCs/>
        <w:sz w:val="22"/>
        <w:szCs w:val="22"/>
      </w:rPr>
      <w:t>a società fiduciaria</w:t>
    </w:r>
    <w:r w:rsidRPr="00634350">
      <w:rPr>
        <w:rFonts w:ascii="Tahoma" w:hAnsi="Tahoma" w:cs="Tahoma"/>
        <w:b/>
        <w:bCs/>
        <w:sz w:val="22"/>
        <w:szCs w:val="22"/>
      </w:rPr>
      <w:t xml:space="preserve"> della partecipazione di controllo </w:t>
    </w:r>
  </w:p>
  <w:p w14:paraId="51AFC71F" w14:textId="77777777" w:rsidR="003D64E8" w:rsidRPr="008D178C" w:rsidRDefault="003D64E8" w:rsidP="003D64E8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634350">
      <w:rPr>
        <w:rFonts w:ascii="Tahoma" w:hAnsi="Tahoma" w:cs="Tahoma"/>
        <w:b/>
        <w:bCs/>
        <w:sz w:val="22"/>
        <w:szCs w:val="22"/>
      </w:rPr>
      <w:t>Indicazione nominativa dei fiducianti</w:t>
    </w:r>
  </w:p>
  <w:p w14:paraId="5F76D9C3" w14:textId="77777777" w:rsidR="009B2B96" w:rsidRPr="003D64E8" w:rsidRDefault="009B2B96" w:rsidP="003D64E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B6D41"/>
    <w:multiLevelType w:val="hybridMultilevel"/>
    <w:tmpl w:val="6ACA64AC"/>
    <w:lvl w:ilvl="0" w:tplc="585059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9522292">
    <w:abstractNumId w:val="2"/>
  </w:num>
  <w:num w:numId="2" w16cid:durableId="782531755">
    <w:abstractNumId w:val="4"/>
  </w:num>
  <w:num w:numId="3" w16cid:durableId="1865242880">
    <w:abstractNumId w:val="0"/>
  </w:num>
  <w:num w:numId="4" w16cid:durableId="336345096">
    <w:abstractNumId w:val="3"/>
  </w:num>
  <w:num w:numId="5" w16cid:durableId="1439957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OLIOKqFzfyYEL2ARVFBz2k71+/IkiYt6vvJwjmR59b2D0eSn0E/C8ITrlAEBuLzzoXP4IXa2L7UQLGeUWCdFg==" w:salt="16GlK1b00oUjzZgz08ObEQ==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1221B"/>
    <w:rsid w:val="00037FB6"/>
    <w:rsid w:val="0006255D"/>
    <w:rsid w:val="00071FCC"/>
    <w:rsid w:val="00082C8F"/>
    <w:rsid w:val="000F4E00"/>
    <w:rsid w:val="001108D0"/>
    <w:rsid w:val="00124392"/>
    <w:rsid w:val="00131326"/>
    <w:rsid w:val="00134298"/>
    <w:rsid w:val="00143A12"/>
    <w:rsid w:val="0014518E"/>
    <w:rsid w:val="00146B5F"/>
    <w:rsid w:val="001522B5"/>
    <w:rsid w:val="001541D2"/>
    <w:rsid w:val="00161674"/>
    <w:rsid w:val="00193F52"/>
    <w:rsid w:val="0019566A"/>
    <w:rsid w:val="001C2191"/>
    <w:rsid w:val="001C62AE"/>
    <w:rsid w:val="001E763F"/>
    <w:rsid w:val="001F2CD3"/>
    <w:rsid w:val="00221D7F"/>
    <w:rsid w:val="00250D63"/>
    <w:rsid w:val="00252EE5"/>
    <w:rsid w:val="00253FC9"/>
    <w:rsid w:val="00255318"/>
    <w:rsid w:val="002817C8"/>
    <w:rsid w:val="002B3684"/>
    <w:rsid w:val="002D28E2"/>
    <w:rsid w:val="002F3C5E"/>
    <w:rsid w:val="0031555C"/>
    <w:rsid w:val="00341474"/>
    <w:rsid w:val="00345B52"/>
    <w:rsid w:val="003725DC"/>
    <w:rsid w:val="00373D65"/>
    <w:rsid w:val="00375F19"/>
    <w:rsid w:val="00381342"/>
    <w:rsid w:val="003909CB"/>
    <w:rsid w:val="0039351D"/>
    <w:rsid w:val="003A76B3"/>
    <w:rsid w:val="003D64E8"/>
    <w:rsid w:val="003D6ABB"/>
    <w:rsid w:val="00401E95"/>
    <w:rsid w:val="004039C3"/>
    <w:rsid w:val="004048D2"/>
    <w:rsid w:val="004072C5"/>
    <w:rsid w:val="00434301"/>
    <w:rsid w:val="00435E84"/>
    <w:rsid w:val="0046392E"/>
    <w:rsid w:val="00494DAF"/>
    <w:rsid w:val="004D655D"/>
    <w:rsid w:val="004E4581"/>
    <w:rsid w:val="004E6F10"/>
    <w:rsid w:val="004F34C9"/>
    <w:rsid w:val="004F7D75"/>
    <w:rsid w:val="0053224E"/>
    <w:rsid w:val="0053580E"/>
    <w:rsid w:val="00543229"/>
    <w:rsid w:val="005442F5"/>
    <w:rsid w:val="00581E9F"/>
    <w:rsid w:val="00597472"/>
    <w:rsid w:val="005C541A"/>
    <w:rsid w:val="00602660"/>
    <w:rsid w:val="00634350"/>
    <w:rsid w:val="00647EF8"/>
    <w:rsid w:val="00665ECA"/>
    <w:rsid w:val="006752D9"/>
    <w:rsid w:val="00675F46"/>
    <w:rsid w:val="00693599"/>
    <w:rsid w:val="00697E0E"/>
    <w:rsid w:val="006D44E8"/>
    <w:rsid w:val="006E3B48"/>
    <w:rsid w:val="006E671A"/>
    <w:rsid w:val="006E73CF"/>
    <w:rsid w:val="007001A1"/>
    <w:rsid w:val="00787547"/>
    <w:rsid w:val="00792E5E"/>
    <w:rsid w:val="007A15E5"/>
    <w:rsid w:val="007C149D"/>
    <w:rsid w:val="007E0783"/>
    <w:rsid w:val="00816004"/>
    <w:rsid w:val="008177CE"/>
    <w:rsid w:val="00824E09"/>
    <w:rsid w:val="0085570E"/>
    <w:rsid w:val="00864F18"/>
    <w:rsid w:val="0088458A"/>
    <w:rsid w:val="00884D92"/>
    <w:rsid w:val="008A2098"/>
    <w:rsid w:val="008B56BD"/>
    <w:rsid w:val="008C068F"/>
    <w:rsid w:val="008C42BF"/>
    <w:rsid w:val="0090230E"/>
    <w:rsid w:val="0092268E"/>
    <w:rsid w:val="009B2B96"/>
    <w:rsid w:val="009C2ED1"/>
    <w:rsid w:val="009E5A60"/>
    <w:rsid w:val="00A0525B"/>
    <w:rsid w:val="00A40FB3"/>
    <w:rsid w:val="00A5438F"/>
    <w:rsid w:val="00A639F3"/>
    <w:rsid w:val="00AA4950"/>
    <w:rsid w:val="00AC3383"/>
    <w:rsid w:val="00AC467E"/>
    <w:rsid w:val="00AC66D2"/>
    <w:rsid w:val="00AD397C"/>
    <w:rsid w:val="00AD5828"/>
    <w:rsid w:val="00AF2C1C"/>
    <w:rsid w:val="00B30405"/>
    <w:rsid w:val="00B35485"/>
    <w:rsid w:val="00B37EE7"/>
    <w:rsid w:val="00B432F7"/>
    <w:rsid w:val="00B43CC8"/>
    <w:rsid w:val="00B45426"/>
    <w:rsid w:val="00B5783E"/>
    <w:rsid w:val="00BD148E"/>
    <w:rsid w:val="00BD36FF"/>
    <w:rsid w:val="00C31AA7"/>
    <w:rsid w:val="00C558F7"/>
    <w:rsid w:val="00C6113E"/>
    <w:rsid w:val="00CB0683"/>
    <w:rsid w:val="00CF089E"/>
    <w:rsid w:val="00CF151B"/>
    <w:rsid w:val="00D578FB"/>
    <w:rsid w:val="00D74637"/>
    <w:rsid w:val="00D900D4"/>
    <w:rsid w:val="00E131DB"/>
    <w:rsid w:val="00E30560"/>
    <w:rsid w:val="00E52576"/>
    <w:rsid w:val="00E7487B"/>
    <w:rsid w:val="00E83340"/>
    <w:rsid w:val="00E94777"/>
    <w:rsid w:val="00EB19F6"/>
    <w:rsid w:val="00EB1ED4"/>
    <w:rsid w:val="00EB4113"/>
    <w:rsid w:val="00ED654C"/>
    <w:rsid w:val="00EE6FE4"/>
    <w:rsid w:val="00F21BC0"/>
    <w:rsid w:val="00F26A7B"/>
    <w:rsid w:val="00F300AB"/>
    <w:rsid w:val="00F3624A"/>
    <w:rsid w:val="00F63CAA"/>
    <w:rsid w:val="00F82F89"/>
    <w:rsid w:val="00F84A7E"/>
    <w:rsid w:val="00F9212E"/>
    <w:rsid w:val="00FE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C0351A0"/>
  <w15:chartTrackingRefBased/>
  <w15:docId w15:val="{4F57A0C4-AACD-4A58-8805-1A9F1093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63CA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9B2B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villani_f</dc:creator>
  <cp:keywords/>
  <cp:lastModifiedBy>Gerardo Trotta</cp:lastModifiedBy>
  <cp:revision>2</cp:revision>
  <cp:lastPrinted>2011-05-19T11:02:00Z</cp:lastPrinted>
  <dcterms:created xsi:type="dcterms:W3CDTF">2023-10-03T13:41:00Z</dcterms:created>
  <dcterms:modified xsi:type="dcterms:W3CDTF">2023-10-03T13:41:00Z</dcterms:modified>
</cp:coreProperties>
</file>